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8BB88" w14:textId="56629E8D" w:rsidR="008E2114" w:rsidRDefault="008E2114" w:rsidP="008E2114">
      <w:pPr>
        <w:rPr>
          <w:sz w:val="24"/>
          <w:szCs w:val="24"/>
        </w:rPr>
      </w:pPr>
      <w:r>
        <w:rPr>
          <w:rFonts w:hint="eastAsia"/>
          <w:sz w:val="24"/>
          <w:szCs w:val="24"/>
        </w:rPr>
        <w:t>第１号様式（第3条関係）</w:t>
      </w:r>
    </w:p>
    <w:p w14:paraId="09D6A549" w14:textId="77777777" w:rsidR="008E2114" w:rsidRDefault="008E2114" w:rsidP="000448C2">
      <w:pPr>
        <w:jc w:val="center"/>
        <w:rPr>
          <w:sz w:val="24"/>
          <w:szCs w:val="24"/>
        </w:rPr>
      </w:pPr>
    </w:p>
    <w:p w14:paraId="03B02331" w14:textId="1DCBA4E1" w:rsidR="000448C2" w:rsidRDefault="000448C2" w:rsidP="000448C2">
      <w:pPr>
        <w:jc w:val="center"/>
        <w:rPr>
          <w:sz w:val="24"/>
          <w:szCs w:val="24"/>
        </w:rPr>
      </w:pPr>
      <w:r>
        <w:rPr>
          <w:rFonts w:hint="eastAsia"/>
          <w:sz w:val="24"/>
          <w:szCs w:val="24"/>
        </w:rPr>
        <w:t>防災行政無線戸別受信機等</w:t>
      </w:r>
      <w:r w:rsidR="00CD6855">
        <w:rPr>
          <w:rFonts w:hint="eastAsia"/>
          <w:sz w:val="24"/>
          <w:szCs w:val="24"/>
        </w:rPr>
        <w:t>貸与</w:t>
      </w:r>
      <w:r>
        <w:rPr>
          <w:rFonts w:hint="eastAsia"/>
          <w:sz w:val="24"/>
          <w:szCs w:val="24"/>
        </w:rPr>
        <w:t>申請書</w:t>
      </w:r>
    </w:p>
    <w:p w14:paraId="1742AE33" w14:textId="77777777" w:rsidR="000448C2" w:rsidRPr="00604A65" w:rsidRDefault="000448C2" w:rsidP="000448C2">
      <w:pPr>
        <w:rPr>
          <w:sz w:val="24"/>
          <w:szCs w:val="24"/>
        </w:rPr>
      </w:pPr>
    </w:p>
    <w:p w14:paraId="46EFA6EC" w14:textId="26C19210" w:rsidR="000448C2" w:rsidRPr="00DC52F2" w:rsidRDefault="000448C2" w:rsidP="00741282">
      <w:pPr>
        <w:ind w:firstLineChars="2400" w:firstLine="5760"/>
        <w:rPr>
          <w:sz w:val="24"/>
          <w:szCs w:val="24"/>
        </w:rPr>
      </w:pPr>
      <w:r>
        <w:rPr>
          <w:rFonts w:hint="eastAsia"/>
          <w:sz w:val="24"/>
          <w:szCs w:val="24"/>
        </w:rPr>
        <w:t>令和　　年　　月　　日</w:t>
      </w:r>
    </w:p>
    <w:p w14:paraId="72E388B8" w14:textId="77777777" w:rsidR="000448C2" w:rsidRDefault="000448C2" w:rsidP="000448C2">
      <w:pPr>
        <w:rPr>
          <w:sz w:val="24"/>
          <w:szCs w:val="24"/>
        </w:rPr>
      </w:pPr>
      <w:r>
        <w:rPr>
          <w:rFonts w:hint="eastAsia"/>
          <w:sz w:val="24"/>
          <w:szCs w:val="24"/>
        </w:rPr>
        <w:t>東栄町長　殿</w:t>
      </w:r>
    </w:p>
    <w:p w14:paraId="1E00E4A5" w14:textId="77777777" w:rsidR="000448C2" w:rsidRDefault="000448C2" w:rsidP="000448C2">
      <w:pPr>
        <w:rPr>
          <w:sz w:val="24"/>
          <w:szCs w:val="24"/>
        </w:rPr>
      </w:pPr>
    </w:p>
    <w:p w14:paraId="235053B4" w14:textId="77777777" w:rsidR="000448C2" w:rsidRDefault="000448C2" w:rsidP="000448C2">
      <w:pPr>
        <w:ind w:firstLineChars="1400" w:firstLine="3360"/>
        <w:rPr>
          <w:sz w:val="24"/>
          <w:szCs w:val="24"/>
        </w:rPr>
      </w:pPr>
      <w:r>
        <w:rPr>
          <w:rFonts w:hint="eastAsia"/>
          <w:sz w:val="24"/>
          <w:szCs w:val="24"/>
        </w:rPr>
        <w:t>申請者（貸与を受ける者）</w:t>
      </w:r>
    </w:p>
    <w:p w14:paraId="5BA7D7FC" w14:textId="77777777" w:rsidR="000448C2" w:rsidRDefault="000448C2" w:rsidP="000448C2">
      <w:pPr>
        <w:ind w:firstLineChars="1400" w:firstLine="3360"/>
        <w:rPr>
          <w:sz w:val="24"/>
          <w:szCs w:val="24"/>
        </w:rPr>
      </w:pPr>
      <w:r>
        <w:rPr>
          <w:rFonts w:hint="eastAsia"/>
          <w:sz w:val="24"/>
          <w:szCs w:val="24"/>
        </w:rPr>
        <w:t>住所　東栄町大字</w:t>
      </w:r>
    </w:p>
    <w:p w14:paraId="5115D635" w14:textId="77777777" w:rsidR="000448C2" w:rsidRDefault="000448C2" w:rsidP="000448C2">
      <w:pPr>
        <w:ind w:firstLineChars="1400" w:firstLine="3360"/>
        <w:rPr>
          <w:sz w:val="24"/>
          <w:szCs w:val="24"/>
        </w:rPr>
      </w:pPr>
    </w:p>
    <w:p w14:paraId="4DC78C2A" w14:textId="77777777" w:rsidR="000448C2" w:rsidRDefault="000448C2" w:rsidP="000448C2">
      <w:pPr>
        <w:ind w:firstLineChars="1400" w:firstLine="3360"/>
        <w:rPr>
          <w:sz w:val="24"/>
          <w:szCs w:val="24"/>
        </w:rPr>
      </w:pPr>
      <w:r>
        <w:rPr>
          <w:rFonts w:hint="eastAsia"/>
          <w:sz w:val="24"/>
          <w:szCs w:val="24"/>
        </w:rPr>
        <w:t>世帯主氏名</w:t>
      </w:r>
    </w:p>
    <w:p w14:paraId="7B590A16" w14:textId="77777777" w:rsidR="000448C2" w:rsidRDefault="000448C2" w:rsidP="000448C2">
      <w:pPr>
        <w:ind w:firstLineChars="1400" w:firstLine="3360"/>
        <w:rPr>
          <w:sz w:val="24"/>
          <w:szCs w:val="24"/>
        </w:rPr>
      </w:pPr>
    </w:p>
    <w:p w14:paraId="21E4DE3D" w14:textId="77777777" w:rsidR="000448C2" w:rsidRDefault="000448C2" w:rsidP="000448C2">
      <w:pPr>
        <w:ind w:firstLineChars="1400" w:firstLine="3360"/>
        <w:rPr>
          <w:sz w:val="24"/>
          <w:szCs w:val="24"/>
        </w:rPr>
      </w:pPr>
      <w:r>
        <w:rPr>
          <w:rFonts w:hint="eastAsia"/>
          <w:sz w:val="24"/>
          <w:szCs w:val="24"/>
        </w:rPr>
        <w:t>電話番号</w:t>
      </w:r>
    </w:p>
    <w:p w14:paraId="642E8188" w14:textId="77777777" w:rsidR="000448C2" w:rsidRDefault="000448C2" w:rsidP="000448C2">
      <w:pPr>
        <w:rPr>
          <w:sz w:val="24"/>
          <w:szCs w:val="24"/>
        </w:rPr>
      </w:pPr>
    </w:p>
    <w:p w14:paraId="672C2129" w14:textId="288E7DD4" w:rsidR="000448C2" w:rsidRDefault="000448C2" w:rsidP="000448C2">
      <w:pPr>
        <w:rPr>
          <w:sz w:val="24"/>
        </w:rPr>
      </w:pPr>
      <w:r>
        <w:rPr>
          <w:rFonts w:hint="eastAsia"/>
          <w:sz w:val="24"/>
        </w:rPr>
        <w:t xml:space="preserve">　防災行政無線戸別受信機等の無償貸与を受けたいので、次のとおり申請内容に偽りが無いことを宣誓し申請します。また、設置機器については、電波伝搬調査の結果に基づき決定された機器を借受けることを了承します。</w:t>
      </w:r>
    </w:p>
    <w:p w14:paraId="23010B2C" w14:textId="77777777" w:rsidR="000448C2" w:rsidRPr="00367C44" w:rsidRDefault="000448C2" w:rsidP="000448C2">
      <w:pPr>
        <w:rPr>
          <w:sz w:val="24"/>
        </w:rPr>
      </w:pPr>
    </w:p>
    <w:tbl>
      <w:tblPr>
        <w:tblStyle w:val="a7"/>
        <w:tblW w:w="8784" w:type="dxa"/>
        <w:tblLook w:val="04A0" w:firstRow="1" w:lastRow="0" w:firstColumn="1" w:lastColumn="0" w:noHBand="0" w:noVBand="1"/>
      </w:tblPr>
      <w:tblGrid>
        <w:gridCol w:w="2122"/>
        <w:gridCol w:w="3827"/>
        <w:gridCol w:w="2835"/>
      </w:tblGrid>
      <w:tr w:rsidR="000448C2" w14:paraId="6DF1D55A" w14:textId="77777777" w:rsidTr="00A82504">
        <w:trPr>
          <w:trHeight w:val="390"/>
        </w:trPr>
        <w:tc>
          <w:tcPr>
            <w:tcW w:w="2122" w:type="dxa"/>
            <w:vMerge w:val="restart"/>
          </w:tcPr>
          <w:p w14:paraId="7A165253" w14:textId="77777777" w:rsidR="000448C2" w:rsidRDefault="000448C2" w:rsidP="00A82504">
            <w:pPr>
              <w:rPr>
                <w:sz w:val="24"/>
              </w:rPr>
            </w:pPr>
            <w:r>
              <w:rPr>
                <w:rFonts w:hint="eastAsia"/>
                <w:sz w:val="24"/>
              </w:rPr>
              <w:t>提出代行者</w:t>
            </w:r>
          </w:p>
          <w:p w14:paraId="456134F6" w14:textId="77777777" w:rsidR="000448C2" w:rsidRDefault="000448C2" w:rsidP="00A82504">
            <w:pPr>
              <w:rPr>
                <w:sz w:val="24"/>
              </w:rPr>
            </w:pPr>
            <w:r w:rsidRPr="00B84B03">
              <w:rPr>
                <w:rFonts w:hint="eastAsia"/>
                <w:sz w:val="24"/>
              </w:rPr>
              <w:t>※申請者本人が提出する場合は記入不要</w:t>
            </w:r>
          </w:p>
        </w:tc>
        <w:tc>
          <w:tcPr>
            <w:tcW w:w="3827" w:type="dxa"/>
            <w:vMerge w:val="restart"/>
          </w:tcPr>
          <w:p w14:paraId="3D39901E" w14:textId="77777777" w:rsidR="000448C2" w:rsidRDefault="000448C2" w:rsidP="00A82504">
            <w:pPr>
              <w:rPr>
                <w:sz w:val="24"/>
              </w:rPr>
            </w:pPr>
            <w:r>
              <w:rPr>
                <w:rFonts w:hint="eastAsia"/>
                <w:sz w:val="24"/>
              </w:rPr>
              <w:t>住所</w:t>
            </w:r>
          </w:p>
          <w:p w14:paraId="645AA510" w14:textId="77777777" w:rsidR="000448C2" w:rsidRDefault="000448C2" w:rsidP="00A82504">
            <w:pPr>
              <w:rPr>
                <w:sz w:val="24"/>
              </w:rPr>
            </w:pPr>
          </w:p>
          <w:p w14:paraId="047B52AC" w14:textId="77777777" w:rsidR="000448C2" w:rsidRDefault="000448C2" w:rsidP="00A82504">
            <w:pPr>
              <w:rPr>
                <w:sz w:val="24"/>
              </w:rPr>
            </w:pPr>
          </w:p>
        </w:tc>
        <w:tc>
          <w:tcPr>
            <w:tcW w:w="2835" w:type="dxa"/>
          </w:tcPr>
          <w:p w14:paraId="0A1F4DA1" w14:textId="77777777" w:rsidR="000448C2" w:rsidRDefault="000448C2" w:rsidP="00A82504">
            <w:pPr>
              <w:rPr>
                <w:sz w:val="24"/>
              </w:rPr>
            </w:pPr>
            <w:r>
              <w:rPr>
                <w:rFonts w:hint="eastAsia"/>
                <w:sz w:val="24"/>
              </w:rPr>
              <w:t>申請者との関係</w:t>
            </w:r>
          </w:p>
        </w:tc>
      </w:tr>
      <w:tr w:rsidR="000448C2" w14:paraId="3181F255" w14:textId="77777777" w:rsidTr="00A82504">
        <w:trPr>
          <w:trHeight w:val="330"/>
        </w:trPr>
        <w:tc>
          <w:tcPr>
            <w:tcW w:w="2122" w:type="dxa"/>
            <w:vMerge/>
          </w:tcPr>
          <w:p w14:paraId="7192E2EA" w14:textId="77777777" w:rsidR="000448C2" w:rsidRDefault="000448C2" w:rsidP="00A82504">
            <w:pPr>
              <w:rPr>
                <w:sz w:val="24"/>
              </w:rPr>
            </w:pPr>
          </w:p>
        </w:tc>
        <w:tc>
          <w:tcPr>
            <w:tcW w:w="3827" w:type="dxa"/>
            <w:vMerge/>
          </w:tcPr>
          <w:p w14:paraId="2B1829B7" w14:textId="77777777" w:rsidR="000448C2" w:rsidRDefault="000448C2" w:rsidP="00A82504">
            <w:pPr>
              <w:rPr>
                <w:sz w:val="24"/>
              </w:rPr>
            </w:pPr>
          </w:p>
        </w:tc>
        <w:tc>
          <w:tcPr>
            <w:tcW w:w="2835" w:type="dxa"/>
          </w:tcPr>
          <w:p w14:paraId="59050AF3" w14:textId="77777777" w:rsidR="000448C2" w:rsidRDefault="000448C2" w:rsidP="00A82504">
            <w:pPr>
              <w:rPr>
                <w:sz w:val="24"/>
              </w:rPr>
            </w:pPr>
          </w:p>
        </w:tc>
      </w:tr>
      <w:tr w:rsidR="000448C2" w14:paraId="371CA0AE" w14:textId="77777777" w:rsidTr="00A82504">
        <w:tc>
          <w:tcPr>
            <w:tcW w:w="2122" w:type="dxa"/>
            <w:vMerge/>
          </w:tcPr>
          <w:p w14:paraId="613A697D" w14:textId="77777777" w:rsidR="000448C2" w:rsidRDefault="000448C2" w:rsidP="00A82504">
            <w:pPr>
              <w:rPr>
                <w:sz w:val="24"/>
              </w:rPr>
            </w:pPr>
          </w:p>
        </w:tc>
        <w:tc>
          <w:tcPr>
            <w:tcW w:w="3827" w:type="dxa"/>
          </w:tcPr>
          <w:p w14:paraId="18EDCC9C" w14:textId="77777777" w:rsidR="000448C2" w:rsidRDefault="000448C2" w:rsidP="00A82504">
            <w:pPr>
              <w:rPr>
                <w:sz w:val="24"/>
              </w:rPr>
            </w:pPr>
            <w:r w:rsidRPr="00B84B03">
              <w:rPr>
                <w:rFonts w:hint="eastAsia"/>
                <w:sz w:val="24"/>
              </w:rPr>
              <w:t>氏名</w:t>
            </w:r>
          </w:p>
          <w:p w14:paraId="75CF3B3C" w14:textId="77777777" w:rsidR="000448C2" w:rsidRDefault="000448C2" w:rsidP="00A82504">
            <w:pPr>
              <w:rPr>
                <w:sz w:val="24"/>
              </w:rPr>
            </w:pPr>
          </w:p>
        </w:tc>
        <w:tc>
          <w:tcPr>
            <w:tcW w:w="2835" w:type="dxa"/>
          </w:tcPr>
          <w:p w14:paraId="2A206057" w14:textId="77777777" w:rsidR="000448C2" w:rsidRDefault="000448C2" w:rsidP="00A82504">
            <w:pPr>
              <w:rPr>
                <w:sz w:val="24"/>
              </w:rPr>
            </w:pPr>
            <w:r>
              <w:rPr>
                <w:rFonts w:hint="eastAsia"/>
                <w:sz w:val="24"/>
              </w:rPr>
              <w:t>電話番号</w:t>
            </w:r>
          </w:p>
        </w:tc>
      </w:tr>
    </w:tbl>
    <w:p w14:paraId="72B937EC" w14:textId="77777777" w:rsidR="00741282" w:rsidRDefault="00741282" w:rsidP="000448C2">
      <w:pPr>
        <w:rPr>
          <w:sz w:val="24"/>
        </w:rPr>
      </w:pPr>
    </w:p>
    <w:p w14:paraId="04233E1E" w14:textId="6B0D27B5" w:rsidR="000448C2" w:rsidRPr="00446A4C" w:rsidRDefault="000448C2" w:rsidP="000448C2">
      <w:pPr>
        <w:rPr>
          <w:sz w:val="24"/>
        </w:rPr>
      </w:pPr>
      <w:r>
        <w:rPr>
          <w:rFonts w:hint="eastAsia"/>
          <w:sz w:val="24"/>
        </w:rPr>
        <w:t>・無償貸与条件（</w:t>
      </w:r>
      <w:r w:rsidRPr="003E3B9C">
        <w:rPr>
          <w:rFonts w:hint="eastAsia"/>
          <w:b/>
          <w:sz w:val="24"/>
        </w:rPr>
        <w:t>該当する欄に○を記入</w:t>
      </w:r>
      <w:r>
        <w:rPr>
          <w:rFonts w:hint="eastAsia"/>
          <w:sz w:val="24"/>
        </w:rPr>
        <w:t>）</w:t>
      </w:r>
    </w:p>
    <w:tbl>
      <w:tblPr>
        <w:tblStyle w:val="a7"/>
        <w:tblW w:w="0" w:type="auto"/>
        <w:tblLook w:val="04A0" w:firstRow="1" w:lastRow="0" w:firstColumn="1" w:lastColumn="0" w:noHBand="0" w:noVBand="1"/>
      </w:tblPr>
      <w:tblGrid>
        <w:gridCol w:w="1129"/>
        <w:gridCol w:w="7365"/>
      </w:tblGrid>
      <w:tr w:rsidR="000448C2" w:rsidRPr="00CD5E2B" w14:paraId="12A758F5" w14:textId="77777777" w:rsidTr="00A82504">
        <w:tc>
          <w:tcPr>
            <w:tcW w:w="1129" w:type="dxa"/>
          </w:tcPr>
          <w:p w14:paraId="5712BEBE" w14:textId="77777777" w:rsidR="000448C2" w:rsidRPr="00741282" w:rsidRDefault="000448C2" w:rsidP="00A82504">
            <w:pPr>
              <w:rPr>
                <w:sz w:val="24"/>
              </w:rPr>
            </w:pPr>
          </w:p>
        </w:tc>
        <w:tc>
          <w:tcPr>
            <w:tcW w:w="7365" w:type="dxa"/>
          </w:tcPr>
          <w:p w14:paraId="052C618F" w14:textId="77777777" w:rsidR="000448C2" w:rsidRPr="00CD5E2B" w:rsidRDefault="000448C2" w:rsidP="00A82504">
            <w:pPr>
              <w:rPr>
                <w:sz w:val="28"/>
                <w:szCs w:val="28"/>
              </w:rPr>
            </w:pPr>
            <w:r w:rsidRPr="00CD5E2B">
              <w:rPr>
                <w:rFonts w:hint="eastAsia"/>
                <w:sz w:val="28"/>
                <w:szCs w:val="28"/>
              </w:rPr>
              <w:t>（１）町内に住所を有し、居住している</w:t>
            </w:r>
          </w:p>
        </w:tc>
      </w:tr>
      <w:tr w:rsidR="000448C2" w14:paraId="744B5CED" w14:textId="77777777" w:rsidTr="00A82504">
        <w:tc>
          <w:tcPr>
            <w:tcW w:w="1129" w:type="dxa"/>
          </w:tcPr>
          <w:p w14:paraId="390C76B6" w14:textId="77777777" w:rsidR="000448C2" w:rsidRDefault="000448C2" w:rsidP="00A82504">
            <w:pPr>
              <w:rPr>
                <w:sz w:val="24"/>
              </w:rPr>
            </w:pPr>
          </w:p>
        </w:tc>
        <w:tc>
          <w:tcPr>
            <w:tcW w:w="7365" w:type="dxa"/>
          </w:tcPr>
          <w:p w14:paraId="2E32F770" w14:textId="77777777" w:rsidR="000448C2" w:rsidRPr="00CD5E2B" w:rsidRDefault="000448C2" w:rsidP="00A82504">
            <w:pPr>
              <w:rPr>
                <w:sz w:val="28"/>
                <w:szCs w:val="28"/>
              </w:rPr>
            </w:pPr>
            <w:r w:rsidRPr="00CD5E2B">
              <w:rPr>
                <w:rFonts w:hint="eastAsia"/>
                <w:sz w:val="28"/>
                <w:szCs w:val="28"/>
              </w:rPr>
              <w:t>（２）世帯に携帯電話</w:t>
            </w:r>
            <w:r>
              <w:rPr>
                <w:rFonts w:hint="eastAsia"/>
                <w:sz w:val="28"/>
                <w:szCs w:val="28"/>
              </w:rPr>
              <w:t>等</w:t>
            </w:r>
            <w:r w:rsidRPr="00CD5E2B">
              <w:rPr>
                <w:rFonts w:hint="eastAsia"/>
                <w:sz w:val="28"/>
                <w:szCs w:val="28"/>
              </w:rPr>
              <w:t xml:space="preserve">を持っている人がいない　　　</w:t>
            </w:r>
          </w:p>
        </w:tc>
      </w:tr>
      <w:tr w:rsidR="00741282" w14:paraId="5BBAC26C" w14:textId="77777777" w:rsidTr="00A82504">
        <w:tc>
          <w:tcPr>
            <w:tcW w:w="1129" w:type="dxa"/>
          </w:tcPr>
          <w:p w14:paraId="68AA6F35" w14:textId="77777777" w:rsidR="00741282" w:rsidRDefault="00741282" w:rsidP="00A82504">
            <w:pPr>
              <w:rPr>
                <w:sz w:val="24"/>
              </w:rPr>
            </w:pPr>
          </w:p>
        </w:tc>
        <w:tc>
          <w:tcPr>
            <w:tcW w:w="7365" w:type="dxa"/>
          </w:tcPr>
          <w:p w14:paraId="6D79262F" w14:textId="36891238" w:rsidR="00741282" w:rsidRPr="00CD5E2B" w:rsidRDefault="00741282" w:rsidP="00A82504">
            <w:pPr>
              <w:rPr>
                <w:sz w:val="28"/>
                <w:szCs w:val="28"/>
              </w:rPr>
            </w:pPr>
            <w:r>
              <w:rPr>
                <w:rFonts w:hint="eastAsia"/>
                <w:sz w:val="28"/>
                <w:szCs w:val="28"/>
              </w:rPr>
              <w:t>（３）障がいなどのある人のみで世帯構成されている</w:t>
            </w:r>
          </w:p>
        </w:tc>
      </w:tr>
      <w:tr w:rsidR="000448C2" w14:paraId="4C9FC55B" w14:textId="77777777" w:rsidTr="00A82504">
        <w:tc>
          <w:tcPr>
            <w:tcW w:w="1129" w:type="dxa"/>
          </w:tcPr>
          <w:p w14:paraId="0A38D6C1" w14:textId="77777777" w:rsidR="000448C2" w:rsidRDefault="000448C2" w:rsidP="00A82504">
            <w:pPr>
              <w:rPr>
                <w:sz w:val="24"/>
              </w:rPr>
            </w:pPr>
          </w:p>
        </w:tc>
        <w:tc>
          <w:tcPr>
            <w:tcW w:w="7365" w:type="dxa"/>
          </w:tcPr>
          <w:p w14:paraId="419357E5" w14:textId="6B5C1BD6" w:rsidR="000448C2" w:rsidRPr="00CD5E2B" w:rsidRDefault="000448C2" w:rsidP="00A82504">
            <w:pPr>
              <w:rPr>
                <w:sz w:val="28"/>
                <w:szCs w:val="28"/>
              </w:rPr>
            </w:pPr>
            <w:r w:rsidRPr="00CD5E2B">
              <w:rPr>
                <w:rFonts w:hint="eastAsia"/>
                <w:sz w:val="28"/>
                <w:szCs w:val="28"/>
              </w:rPr>
              <w:t>（</w:t>
            </w:r>
            <w:r w:rsidR="00741282">
              <w:rPr>
                <w:rFonts w:hint="eastAsia"/>
                <w:sz w:val="28"/>
                <w:szCs w:val="28"/>
              </w:rPr>
              <w:t>４</w:t>
            </w:r>
            <w:r w:rsidRPr="00CD5E2B">
              <w:rPr>
                <w:rFonts w:hint="eastAsia"/>
                <w:sz w:val="28"/>
                <w:szCs w:val="28"/>
              </w:rPr>
              <w:t>）携帯電話の電波が届かない地域に住んでいる</w:t>
            </w:r>
          </w:p>
        </w:tc>
      </w:tr>
    </w:tbl>
    <w:p w14:paraId="7BF93823" w14:textId="41832E84" w:rsidR="000448C2" w:rsidRDefault="000448C2" w:rsidP="000448C2">
      <w:pPr>
        <w:rPr>
          <w:sz w:val="24"/>
        </w:rPr>
      </w:pPr>
      <w:r>
        <w:rPr>
          <w:rFonts w:hint="eastAsia"/>
          <w:sz w:val="24"/>
        </w:rPr>
        <w:t>※補足</w:t>
      </w:r>
    </w:p>
    <w:p w14:paraId="22EB87EF" w14:textId="56E24EAD" w:rsidR="000448C2" w:rsidRPr="00446A4C" w:rsidRDefault="000448C2" w:rsidP="000448C2">
      <w:pPr>
        <w:ind w:firstLineChars="100" w:firstLine="240"/>
        <w:rPr>
          <w:sz w:val="24"/>
        </w:rPr>
      </w:pPr>
      <w:r>
        <w:rPr>
          <w:rFonts w:hint="eastAsia"/>
          <w:sz w:val="24"/>
        </w:rPr>
        <w:t>➀携帯電話等とは次の端末を指します。</w:t>
      </w:r>
    </w:p>
    <w:p w14:paraId="40CAA0FC" w14:textId="37FDAC6F" w:rsidR="000448C2" w:rsidRPr="00446A4C" w:rsidRDefault="000448C2" w:rsidP="000448C2">
      <w:pPr>
        <w:rPr>
          <w:sz w:val="24"/>
        </w:rPr>
      </w:pPr>
      <w:r>
        <w:rPr>
          <w:rFonts w:hint="eastAsia"/>
          <w:sz w:val="24"/>
        </w:rPr>
        <w:t xml:space="preserve">　　フィーチャーフォン（ガラケー）、スマートフォン、タブレット</w:t>
      </w:r>
    </w:p>
    <w:p w14:paraId="388EB020" w14:textId="2044C4EF" w:rsidR="000448C2" w:rsidRPr="00446A4C" w:rsidRDefault="000448C2" w:rsidP="000448C2">
      <w:pPr>
        <w:rPr>
          <w:sz w:val="24"/>
        </w:rPr>
      </w:pPr>
      <w:r>
        <w:rPr>
          <w:rFonts w:hint="eastAsia"/>
          <w:sz w:val="24"/>
        </w:rPr>
        <w:t xml:space="preserve">　②いずれかのキャリアが圏内である場合は、（</w:t>
      </w:r>
      <w:r w:rsidR="00AB196C">
        <w:rPr>
          <w:rFonts w:hint="eastAsia"/>
          <w:sz w:val="24"/>
        </w:rPr>
        <w:t>４</w:t>
      </w:r>
      <w:r>
        <w:rPr>
          <w:rFonts w:hint="eastAsia"/>
          <w:sz w:val="24"/>
        </w:rPr>
        <w:t>）に該当しません。</w:t>
      </w:r>
    </w:p>
    <w:p w14:paraId="541D21CC" w14:textId="4E2C445E" w:rsidR="004F5A0D" w:rsidRDefault="000448C2" w:rsidP="000448C2">
      <w:r>
        <w:rPr>
          <w:rFonts w:hint="eastAsia"/>
          <w:sz w:val="24"/>
        </w:rPr>
        <w:t xml:space="preserve">　　【例：ドコモは圏外でも、a</w:t>
      </w:r>
      <w:r>
        <w:rPr>
          <w:sz w:val="24"/>
        </w:rPr>
        <w:t>u</w:t>
      </w:r>
      <w:r>
        <w:rPr>
          <w:rFonts w:hint="eastAsia"/>
          <w:sz w:val="24"/>
        </w:rPr>
        <w:t>が圏内の</w:t>
      </w:r>
      <w:r w:rsidR="00FC5542">
        <w:rPr>
          <w:rFonts w:hint="eastAsia"/>
          <w:sz w:val="24"/>
        </w:rPr>
        <w:t>場合</w:t>
      </w:r>
      <w:bookmarkStart w:id="0" w:name="_GoBack"/>
      <w:bookmarkEnd w:id="0"/>
      <w:r w:rsidR="00FC5542">
        <w:rPr>
          <w:rFonts w:hint="eastAsia"/>
          <w:sz w:val="24"/>
        </w:rPr>
        <w:t>】</w:t>
      </w:r>
    </w:p>
    <w:sectPr w:rsidR="004F5A0D" w:rsidSect="008E2114">
      <w:pgSz w:w="11906" w:h="16838"/>
      <w:pgMar w:top="1560"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C3ECE" w14:textId="77777777" w:rsidR="000448C2" w:rsidRDefault="000448C2" w:rsidP="000448C2">
      <w:r>
        <w:separator/>
      </w:r>
    </w:p>
  </w:endnote>
  <w:endnote w:type="continuationSeparator" w:id="0">
    <w:p w14:paraId="2D6D677D" w14:textId="77777777" w:rsidR="000448C2" w:rsidRDefault="000448C2" w:rsidP="0004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7DF50" w14:textId="77777777" w:rsidR="000448C2" w:rsidRDefault="000448C2" w:rsidP="000448C2">
      <w:r>
        <w:separator/>
      </w:r>
    </w:p>
  </w:footnote>
  <w:footnote w:type="continuationSeparator" w:id="0">
    <w:p w14:paraId="29568332" w14:textId="77777777" w:rsidR="000448C2" w:rsidRDefault="000448C2" w:rsidP="00044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6BE"/>
    <w:rsid w:val="000448C2"/>
    <w:rsid w:val="003947D7"/>
    <w:rsid w:val="003949CE"/>
    <w:rsid w:val="004F5A0D"/>
    <w:rsid w:val="00604A65"/>
    <w:rsid w:val="00736813"/>
    <w:rsid w:val="00741282"/>
    <w:rsid w:val="0081011F"/>
    <w:rsid w:val="00837AC0"/>
    <w:rsid w:val="008E2114"/>
    <w:rsid w:val="00A516BE"/>
    <w:rsid w:val="00AB196C"/>
    <w:rsid w:val="00CD6855"/>
    <w:rsid w:val="00FC5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DA25A8"/>
  <w15:chartTrackingRefBased/>
  <w15:docId w15:val="{C9CF9A2C-2C4B-4E3F-95D1-0BBADD23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48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8C2"/>
    <w:pPr>
      <w:tabs>
        <w:tab w:val="center" w:pos="4252"/>
        <w:tab w:val="right" w:pos="8504"/>
      </w:tabs>
      <w:snapToGrid w:val="0"/>
    </w:pPr>
  </w:style>
  <w:style w:type="character" w:customStyle="1" w:styleId="a4">
    <w:name w:val="ヘッダー (文字)"/>
    <w:basedOn w:val="a0"/>
    <w:link w:val="a3"/>
    <w:uiPriority w:val="99"/>
    <w:rsid w:val="000448C2"/>
  </w:style>
  <w:style w:type="paragraph" w:styleId="a5">
    <w:name w:val="footer"/>
    <w:basedOn w:val="a"/>
    <w:link w:val="a6"/>
    <w:uiPriority w:val="99"/>
    <w:unhideWhenUsed/>
    <w:rsid w:val="000448C2"/>
    <w:pPr>
      <w:tabs>
        <w:tab w:val="center" w:pos="4252"/>
        <w:tab w:val="right" w:pos="8504"/>
      </w:tabs>
      <w:snapToGrid w:val="0"/>
    </w:pPr>
  </w:style>
  <w:style w:type="character" w:customStyle="1" w:styleId="a6">
    <w:name w:val="フッター (文字)"/>
    <w:basedOn w:val="a0"/>
    <w:link w:val="a5"/>
    <w:uiPriority w:val="99"/>
    <w:rsid w:val="000448C2"/>
  </w:style>
  <w:style w:type="table" w:styleId="a7">
    <w:name w:val="Table Grid"/>
    <w:basedOn w:val="a1"/>
    <w:uiPriority w:val="39"/>
    <w:rsid w:val="0004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soumu14</dc:creator>
  <cp:keywords/>
  <dc:description/>
  <cp:lastModifiedBy>soumu14</cp:lastModifiedBy>
  <cp:revision>12</cp:revision>
  <dcterms:created xsi:type="dcterms:W3CDTF">2021-05-29T00:56:00Z</dcterms:created>
  <dcterms:modified xsi:type="dcterms:W3CDTF">2021-06-01T08:06:00Z</dcterms:modified>
</cp:coreProperties>
</file>